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D94" w:rsidRPr="005E2D94" w:rsidRDefault="005E2D94" w:rsidP="00392724">
      <w:pPr>
        <w:spacing w:after="0" w:line="240" w:lineRule="auto"/>
        <w:jc w:val="center"/>
        <w:rPr>
          <w:rFonts w:ascii="Times New Roman" w:eastAsia="Times New Roman" w:hAnsi="Times New Roman" w:cs="Times New Roman"/>
          <w:sz w:val="24"/>
          <w:szCs w:val="24"/>
        </w:rPr>
      </w:pPr>
      <w:r w:rsidRPr="005E2D94">
        <w:rPr>
          <w:rFonts w:ascii="Times New Roman" w:eastAsia="Times New Roman" w:hAnsi="Times New Roman" w:cs="Times New Roman"/>
          <w:b/>
          <w:sz w:val="24"/>
          <w:szCs w:val="24"/>
        </w:rPr>
        <w:t>Topic of Discussion:</w:t>
      </w:r>
    </w:p>
    <w:p w:rsidR="005E2D94" w:rsidRPr="005E2D94" w:rsidRDefault="005E2D94" w:rsidP="00392724">
      <w:pPr>
        <w:spacing w:after="0" w:line="240" w:lineRule="auto"/>
        <w:jc w:val="center"/>
        <w:rPr>
          <w:rFonts w:ascii="Times New Roman" w:eastAsia="Times New Roman" w:hAnsi="Times New Roman" w:cs="Times New Roman"/>
          <w:sz w:val="24"/>
          <w:szCs w:val="24"/>
        </w:rPr>
      </w:pPr>
      <w:r w:rsidRPr="005E2D94">
        <w:rPr>
          <w:rFonts w:ascii="Times New Roman" w:eastAsia="Times New Roman" w:hAnsi="Times New Roman" w:cs="Times New Roman"/>
          <w:sz w:val="24"/>
          <w:szCs w:val="24"/>
        </w:rPr>
        <w:t>Conflict</w:t>
      </w:r>
    </w:p>
    <w:p w:rsidR="005E2D94" w:rsidRPr="005E2D94" w:rsidRDefault="005E2D94" w:rsidP="005E2D94">
      <w:pPr>
        <w:spacing w:after="0" w:line="240" w:lineRule="auto"/>
        <w:jc w:val="both"/>
        <w:rPr>
          <w:rFonts w:ascii="Times New Roman" w:eastAsia="Times New Roman" w:hAnsi="Times New Roman" w:cs="Times New Roman"/>
          <w:sz w:val="24"/>
          <w:szCs w:val="24"/>
        </w:rPr>
      </w:pPr>
      <w:r w:rsidRPr="005E2D94">
        <w:rPr>
          <w:rFonts w:ascii="Times New Roman" w:eastAsia="Times New Roman" w:hAnsi="Times New Roman" w:cs="Times New Roman"/>
          <w:b/>
          <w:sz w:val="24"/>
          <w:szCs w:val="24"/>
        </w:rPr>
        <w:t> </w:t>
      </w:r>
    </w:p>
    <w:p w:rsidR="005E2D94" w:rsidRPr="005E2D94" w:rsidRDefault="005E2D94" w:rsidP="005E2D94">
      <w:pPr>
        <w:spacing w:after="0" w:line="240" w:lineRule="auto"/>
        <w:jc w:val="both"/>
        <w:rPr>
          <w:rFonts w:ascii="Times New Roman" w:eastAsia="Times New Roman" w:hAnsi="Times New Roman" w:cs="Times New Roman"/>
          <w:sz w:val="24"/>
          <w:szCs w:val="24"/>
        </w:rPr>
      </w:pPr>
      <w:r w:rsidRPr="005E2D94">
        <w:rPr>
          <w:rFonts w:ascii="Times New Roman" w:eastAsia="Times New Roman" w:hAnsi="Times New Roman" w:cs="Times New Roman"/>
          <w:b/>
          <w:sz w:val="24"/>
          <w:szCs w:val="24"/>
        </w:rPr>
        <w:t>Objectives:</w:t>
      </w:r>
    </w:p>
    <w:p w:rsidR="005E2D94" w:rsidRPr="005E2D94" w:rsidRDefault="005E2D94" w:rsidP="005E2D94">
      <w:pPr>
        <w:spacing w:after="0" w:line="240" w:lineRule="auto"/>
        <w:jc w:val="both"/>
        <w:rPr>
          <w:rFonts w:ascii="Times New Roman" w:eastAsia="Times New Roman" w:hAnsi="Times New Roman" w:cs="Times New Roman"/>
          <w:sz w:val="24"/>
          <w:szCs w:val="24"/>
        </w:rPr>
      </w:pPr>
      <w:r w:rsidRPr="005E2D94">
        <w:rPr>
          <w:rFonts w:ascii="Times New Roman" w:eastAsia="Times New Roman" w:hAnsi="Times New Roman" w:cs="Times New Roman"/>
          <w:sz w:val="24"/>
          <w:szCs w:val="24"/>
        </w:rPr>
        <w:t>To enable students to identify the types of conflicts occur at workplace.</w:t>
      </w:r>
    </w:p>
    <w:p w:rsidR="005E2D94" w:rsidRPr="005E2D94" w:rsidRDefault="005E2D94" w:rsidP="005E2D94">
      <w:pPr>
        <w:spacing w:after="0" w:line="240" w:lineRule="auto"/>
        <w:jc w:val="both"/>
        <w:rPr>
          <w:rFonts w:ascii="Times New Roman" w:eastAsia="Times New Roman" w:hAnsi="Times New Roman" w:cs="Times New Roman"/>
          <w:sz w:val="24"/>
          <w:szCs w:val="24"/>
        </w:rPr>
      </w:pPr>
      <w:r w:rsidRPr="005E2D94">
        <w:rPr>
          <w:rFonts w:ascii="Times New Roman" w:eastAsia="Times New Roman" w:hAnsi="Times New Roman" w:cs="Times New Roman"/>
          <w:sz w:val="24"/>
          <w:szCs w:val="24"/>
        </w:rPr>
        <w:t>To make them learn the application of different conflict views for handling different types of conflicts</w:t>
      </w:r>
    </w:p>
    <w:p w:rsidR="005E2D94" w:rsidRPr="005E2D94" w:rsidRDefault="005E2D94" w:rsidP="005E2D94">
      <w:pPr>
        <w:spacing w:after="0" w:line="240" w:lineRule="auto"/>
        <w:jc w:val="both"/>
        <w:rPr>
          <w:rFonts w:ascii="Times New Roman" w:eastAsia="Times New Roman" w:hAnsi="Times New Roman" w:cs="Times New Roman"/>
          <w:sz w:val="24"/>
          <w:szCs w:val="24"/>
        </w:rPr>
      </w:pPr>
      <w:r w:rsidRPr="005E2D94">
        <w:rPr>
          <w:rFonts w:ascii="Times New Roman" w:eastAsia="Times New Roman" w:hAnsi="Times New Roman" w:cs="Times New Roman"/>
          <w:b/>
          <w:sz w:val="24"/>
          <w:szCs w:val="24"/>
        </w:rPr>
        <w:t> </w:t>
      </w:r>
    </w:p>
    <w:p w:rsidR="005E2D94" w:rsidRPr="005E2D94" w:rsidRDefault="005E2D94" w:rsidP="005E2D94">
      <w:pPr>
        <w:spacing w:after="0" w:line="240" w:lineRule="auto"/>
        <w:jc w:val="both"/>
        <w:rPr>
          <w:rFonts w:ascii="Times New Roman" w:eastAsia="Times New Roman" w:hAnsi="Times New Roman" w:cs="Times New Roman"/>
          <w:sz w:val="24"/>
          <w:szCs w:val="24"/>
        </w:rPr>
      </w:pPr>
      <w:r w:rsidRPr="005E2D94">
        <w:rPr>
          <w:rFonts w:ascii="Times New Roman" w:eastAsia="Times New Roman" w:hAnsi="Times New Roman" w:cs="Times New Roman"/>
          <w:b/>
          <w:sz w:val="24"/>
          <w:szCs w:val="24"/>
        </w:rPr>
        <w:t>Scenario:</w:t>
      </w:r>
    </w:p>
    <w:p w:rsidR="005E2D94" w:rsidRPr="005E2D94" w:rsidRDefault="005E2D94" w:rsidP="00392724">
      <w:pPr>
        <w:spacing w:line="360" w:lineRule="auto"/>
        <w:jc w:val="both"/>
        <w:rPr>
          <w:rFonts w:ascii="Times New Roman" w:eastAsia="Times New Roman" w:hAnsi="Times New Roman" w:cs="Times New Roman"/>
          <w:sz w:val="24"/>
          <w:szCs w:val="24"/>
        </w:rPr>
      </w:pPr>
      <w:r w:rsidRPr="005E2D94">
        <w:rPr>
          <w:rFonts w:ascii="Times New Roman" w:eastAsia="Times New Roman" w:hAnsi="Times New Roman" w:cs="Times New Roman"/>
          <w:sz w:val="24"/>
          <w:szCs w:val="24"/>
        </w:rPr>
        <w:t xml:space="preserve">Ahmed is working as a “creative manager” in a TV channel. Currently his team is working on launching new political show. Previously his team has worked on different successful projects that played an important role in fame of the TV channel. His team is comprised of competent people but </w:t>
      </w:r>
      <w:r w:rsidRPr="00E461E5">
        <w:rPr>
          <w:rFonts w:ascii="Times New Roman" w:eastAsia="Times New Roman" w:hAnsi="Times New Roman" w:cs="Times New Roman"/>
          <w:b/>
          <w:i/>
          <w:color w:val="4F81BD" w:themeColor="accent1"/>
          <w:sz w:val="24"/>
          <w:szCs w:val="24"/>
        </w:rPr>
        <w:t xml:space="preserve">whenever his team starts working on new project, conflicts occur on proposing main theme, objectives and content </w:t>
      </w:r>
      <w:r w:rsidRPr="005E2D94">
        <w:rPr>
          <w:rFonts w:ascii="Times New Roman" w:eastAsia="Times New Roman" w:hAnsi="Times New Roman" w:cs="Times New Roman"/>
          <w:sz w:val="24"/>
          <w:szCs w:val="24"/>
        </w:rPr>
        <w:t xml:space="preserve">which sometimes cause delay. It creates problems for Ahmed and also hurts his and his team’s repute in front of higher management. But at the same time, innovative and different work is very important for the channel survival and to generate distinction among a large number of both local and international TV channels. He has discussed this issue with his friends. One of his friends has suggested him that being manager and responsible authority, he should diminish the conflict so that his team can function harmoniously and get the projects completed in time.  </w:t>
      </w:r>
      <w:r w:rsidRPr="00DE7C35">
        <w:rPr>
          <w:rFonts w:ascii="Times New Roman" w:eastAsia="Times New Roman" w:hAnsi="Times New Roman" w:cs="Times New Roman"/>
          <w:b/>
          <w:i/>
          <w:color w:val="4F81BD" w:themeColor="accent1"/>
          <w:sz w:val="24"/>
          <w:szCs w:val="24"/>
        </w:rPr>
        <w:t>Second friend has suggested that conflict is good for generating original, innovative and unique work.</w:t>
      </w:r>
      <w:r w:rsidRPr="005E2D94">
        <w:rPr>
          <w:rFonts w:ascii="Times New Roman" w:eastAsia="Times New Roman" w:hAnsi="Times New Roman" w:cs="Times New Roman"/>
          <w:sz w:val="24"/>
          <w:szCs w:val="24"/>
        </w:rPr>
        <w:t xml:space="preserve"> After hearing the suggestions of both friends, Ahmed is still in perplexing situation that he should opt the opinion of which friend?</w:t>
      </w:r>
    </w:p>
    <w:p w:rsidR="005E2D94" w:rsidRPr="005E2D94" w:rsidRDefault="005E2D94" w:rsidP="005E2D94">
      <w:pPr>
        <w:spacing w:line="240" w:lineRule="auto"/>
        <w:jc w:val="both"/>
        <w:rPr>
          <w:rFonts w:ascii="Times New Roman" w:eastAsia="Times New Roman" w:hAnsi="Times New Roman" w:cs="Times New Roman"/>
          <w:sz w:val="24"/>
          <w:szCs w:val="24"/>
        </w:rPr>
      </w:pPr>
      <w:r w:rsidRPr="005E2D94">
        <w:rPr>
          <w:rFonts w:ascii="Times New Roman" w:eastAsia="Times New Roman" w:hAnsi="Times New Roman" w:cs="Times New Roman"/>
          <w:b/>
          <w:sz w:val="24"/>
          <w:szCs w:val="24"/>
        </w:rPr>
        <w:t xml:space="preserve">Required: </w:t>
      </w:r>
    </w:p>
    <w:p w:rsidR="005E2D94" w:rsidRPr="00C90844" w:rsidRDefault="005E2D94" w:rsidP="00C90844">
      <w:pPr>
        <w:pStyle w:val="ListParagraph"/>
        <w:numPr>
          <w:ilvl w:val="0"/>
          <w:numId w:val="1"/>
        </w:numPr>
        <w:spacing w:after="0" w:line="240" w:lineRule="auto"/>
        <w:jc w:val="both"/>
        <w:rPr>
          <w:rFonts w:ascii="Times New Roman" w:eastAsia="Times New Roman" w:hAnsi="Times New Roman" w:cs="Times New Roman"/>
          <w:sz w:val="24"/>
          <w:szCs w:val="24"/>
        </w:rPr>
      </w:pPr>
      <w:r w:rsidRPr="00C90844">
        <w:rPr>
          <w:rFonts w:ascii="Times New Roman" w:eastAsia="Times New Roman" w:hAnsi="Times New Roman" w:cs="Times New Roman"/>
          <w:sz w:val="24"/>
          <w:szCs w:val="24"/>
        </w:rPr>
        <w:t xml:space="preserve">Identify the </w:t>
      </w:r>
      <w:r w:rsidRPr="00C90844">
        <w:rPr>
          <w:rFonts w:ascii="Times New Roman" w:eastAsia="Times New Roman" w:hAnsi="Times New Roman" w:cs="Times New Roman"/>
          <w:b/>
          <w:sz w:val="24"/>
          <w:szCs w:val="24"/>
        </w:rPr>
        <w:t xml:space="preserve">type of conflict </w:t>
      </w:r>
      <w:r w:rsidRPr="00C90844">
        <w:rPr>
          <w:rFonts w:ascii="Times New Roman" w:eastAsia="Times New Roman" w:hAnsi="Times New Roman" w:cs="Times New Roman"/>
          <w:sz w:val="24"/>
          <w:szCs w:val="24"/>
        </w:rPr>
        <w:t>that occurs in Ahmed’s team while developing projects (only mention name of conflict type)?</w:t>
      </w:r>
    </w:p>
    <w:p w:rsidR="00C90844" w:rsidRDefault="00C90844" w:rsidP="00C90844">
      <w:pPr>
        <w:pStyle w:val="ListParagraph"/>
        <w:spacing w:after="0" w:line="240" w:lineRule="auto"/>
        <w:jc w:val="both"/>
        <w:rPr>
          <w:rFonts w:ascii="Times New Roman" w:eastAsia="Times New Roman" w:hAnsi="Times New Roman" w:cs="Times New Roman"/>
          <w:sz w:val="24"/>
          <w:szCs w:val="24"/>
        </w:rPr>
      </w:pPr>
    </w:p>
    <w:p w:rsidR="00C90844" w:rsidRPr="00594147" w:rsidRDefault="00E461E5" w:rsidP="00C90844">
      <w:pPr>
        <w:pStyle w:val="ListParagraph"/>
        <w:spacing w:after="0" w:line="240" w:lineRule="auto"/>
        <w:jc w:val="both"/>
        <w:rPr>
          <w:rFonts w:ascii="Times New Roman" w:eastAsia="Times New Roman" w:hAnsi="Times New Roman" w:cs="Times New Roman"/>
          <w:b/>
          <w:color w:val="7030A0"/>
          <w:sz w:val="24"/>
          <w:szCs w:val="24"/>
        </w:rPr>
      </w:pPr>
      <w:r>
        <w:rPr>
          <w:rFonts w:ascii="Times New Roman" w:eastAsia="Times New Roman" w:hAnsi="Times New Roman" w:cs="Times New Roman"/>
          <w:b/>
          <w:color w:val="7030A0"/>
          <w:sz w:val="24"/>
          <w:szCs w:val="24"/>
        </w:rPr>
        <w:t>PROCESS</w:t>
      </w:r>
      <w:r w:rsidR="00C90844" w:rsidRPr="00594147">
        <w:rPr>
          <w:rFonts w:ascii="Times New Roman" w:eastAsia="Times New Roman" w:hAnsi="Times New Roman" w:cs="Times New Roman"/>
          <w:b/>
          <w:color w:val="7030A0"/>
          <w:sz w:val="24"/>
          <w:szCs w:val="24"/>
        </w:rPr>
        <w:t xml:space="preserve"> CONFLICT</w:t>
      </w:r>
      <w:r w:rsidR="00A45932">
        <w:rPr>
          <w:rFonts w:ascii="Times New Roman" w:eastAsia="Times New Roman" w:hAnsi="Times New Roman" w:cs="Times New Roman"/>
          <w:b/>
          <w:color w:val="7030A0"/>
          <w:sz w:val="24"/>
          <w:szCs w:val="24"/>
        </w:rPr>
        <w:t xml:space="preserve"> because work has started and </w:t>
      </w:r>
      <w:r w:rsidR="003B32F5">
        <w:rPr>
          <w:rFonts w:ascii="Times New Roman" w:eastAsia="Times New Roman" w:hAnsi="Times New Roman" w:cs="Times New Roman"/>
          <w:b/>
          <w:color w:val="7030A0"/>
          <w:sz w:val="24"/>
          <w:szCs w:val="24"/>
        </w:rPr>
        <w:t>conflict occurs</w:t>
      </w:r>
      <w:r w:rsidR="00A45932">
        <w:rPr>
          <w:rFonts w:ascii="Times New Roman" w:eastAsia="Times New Roman" w:hAnsi="Times New Roman" w:cs="Times New Roman"/>
          <w:b/>
          <w:color w:val="7030A0"/>
          <w:sz w:val="24"/>
          <w:szCs w:val="24"/>
        </w:rPr>
        <w:t xml:space="preserve"> </w:t>
      </w:r>
      <w:r w:rsidR="005E56E4">
        <w:rPr>
          <w:rFonts w:ascii="Times New Roman" w:eastAsia="Times New Roman" w:hAnsi="Times New Roman" w:cs="Times New Roman"/>
          <w:b/>
          <w:color w:val="7030A0"/>
          <w:sz w:val="24"/>
          <w:szCs w:val="24"/>
        </w:rPr>
        <w:t xml:space="preserve">for </w:t>
      </w:r>
      <w:r w:rsidR="003B32F5">
        <w:rPr>
          <w:rFonts w:ascii="Times New Roman" w:eastAsia="Times New Roman" w:hAnsi="Times New Roman" w:cs="Times New Roman"/>
          <w:b/>
          <w:color w:val="7030A0"/>
          <w:sz w:val="24"/>
          <w:szCs w:val="24"/>
        </w:rPr>
        <w:t xml:space="preserve">deciding </w:t>
      </w:r>
      <w:r w:rsidR="005E56E4">
        <w:rPr>
          <w:rFonts w:ascii="Times New Roman" w:eastAsia="Times New Roman" w:hAnsi="Times New Roman" w:cs="Times New Roman"/>
          <w:b/>
          <w:color w:val="7030A0"/>
          <w:sz w:val="24"/>
          <w:szCs w:val="24"/>
        </w:rPr>
        <w:t>the</w:t>
      </w:r>
      <w:r w:rsidR="00A45932">
        <w:rPr>
          <w:rFonts w:ascii="Times New Roman" w:eastAsia="Times New Roman" w:hAnsi="Times New Roman" w:cs="Times New Roman"/>
          <w:b/>
          <w:color w:val="7030A0"/>
          <w:sz w:val="24"/>
          <w:szCs w:val="24"/>
        </w:rPr>
        <w:t xml:space="preserve"> way of doing work. Means here conflict over HOW work gets done.</w:t>
      </w:r>
    </w:p>
    <w:p w:rsidR="00C90844" w:rsidRPr="00C90844" w:rsidRDefault="00C90844" w:rsidP="00C90844">
      <w:pPr>
        <w:pStyle w:val="ListParagraph"/>
        <w:spacing w:after="0" w:line="240" w:lineRule="auto"/>
        <w:jc w:val="both"/>
        <w:rPr>
          <w:rFonts w:ascii="Times New Roman" w:eastAsia="Times New Roman" w:hAnsi="Times New Roman" w:cs="Times New Roman"/>
          <w:sz w:val="24"/>
          <w:szCs w:val="24"/>
        </w:rPr>
      </w:pPr>
    </w:p>
    <w:p w:rsidR="005E2D94" w:rsidRPr="00C90844" w:rsidRDefault="005E2D94" w:rsidP="00C90844">
      <w:pPr>
        <w:pStyle w:val="ListParagraph"/>
        <w:numPr>
          <w:ilvl w:val="0"/>
          <w:numId w:val="1"/>
        </w:numPr>
        <w:spacing w:after="0" w:line="240" w:lineRule="auto"/>
        <w:jc w:val="both"/>
        <w:rPr>
          <w:rFonts w:ascii="Times New Roman" w:eastAsia="Times New Roman" w:hAnsi="Times New Roman" w:cs="Times New Roman"/>
          <w:sz w:val="24"/>
          <w:szCs w:val="24"/>
        </w:rPr>
      </w:pPr>
      <w:r w:rsidRPr="00C90844">
        <w:rPr>
          <w:rFonts w:ascii="Times New Roman" w:eastAsia="Times New Roman" w:hAnsi="Times New Roman" w:cs="Times New Roman"/>
          <w:sz w:val="24"/>
          <w:szCs w:val="24"/>
        </w:rPr>
        <w:t xml:space="preserve">In the given scenario, Ahmed should prefer which </w:t>
      </w:r>
      <w:r w:rsidRPr="00C90844">
        <w:rPr>
          <w:rFonts w:ascii="Times New Roman" w:eastAsia="Times New Roman" w:hAnsi="Times New Roman" w:cs="Times New Roman"/>
          <w:b/>
          <w:sz w:val="24"/>
          <w:szCs w:val="24"/>
        </w:rPr>
        <w:t>conflict view</w:t>
      </w:r>
      <w:r w:rsidRPr="00C90844">
        <w:rPr>
          <w:rFonts w:ascii="Times New Roman" w:eastAsia="Times New Roman" w:hAnsi="Times New Roman" w:cs="Times New Roman"/>
          <w:sz w:val="24"/>
          <w:szCs w:val="24"/>
        </w:rPr>
        <w:t xml:space="preserve"> (the traditional view, the human relations view or the inter-actionist view) and also provide </w:t>
      </w:r>
      <w:r w:rsidRPr="00C90844">
        <w:rPr>
          <w:rFonts w:ascii="Times New Roman" w:eastAsia="Times New Roman" w:hAnsi="Times New Roman" w:cs="Times New Roman"/>
          <w:b/>
          <w:sz w:val="24"/>
          <w:szCs w:val="24"/>
        </w:rPr>
        <w:t>solid reasons</w:t>
      </w:r>
      <w:r w:rsidRPr="00C90844">
        <w:rPr>
          <w:rFonts w:ascii="Times New Roman" w:eastAsia="Times New Roman" w:hAnsi="Times New Roman" w:cs="Times New Roman"/>
          <w:sz w:val="24"/>
          <w:szCs w:val="24"/>
        </w:rPr>
        <w:t xml:space="preserve"> to follow the particular conflict view? (</w:t>
      </w:r>
      <w:r w:rsidR="003E52D4" w:rsidRPr="00C90844">
        <w:rPr>
          <w:rFonts w:ascii="Times New Roman" w:eastAsia="Times New Roman" w:hAnsi="Times New Roman" w:cs="Times New Roman"/>
          <w:sz w:val="24"/>
          <w:szCs w:val="24"/>
        </w:rPr>
        <w:t>Word</w:t>
      </w:r>
      <w:r w:rsidRPr="00C90844">
        <w:rPr>
          <w:rFonts w:ascii="Times New Roman" w:eastAsia="Times New Roman" w:hAnsi="Times New Roman" w:cs="Times New Roman"/>
          <w:sz w:val="24"/>
          <w:szCs w:val="24"/>
        </w:rPr>
        <w:t xml:space="preserve"> limit= Max. 150 words)</w:t>
      </w:r>
    </w:p>
    <w:p w:rsidR="00C90844" w:rsidRPr="00C90844" w:rsidRDefault="00C90844" w:rsidP="00C90844">
      <w:pPr>
        <w:pStyle w:val="ListParagraph"/>
        <w:rPr>
          <w:rFonts w:ascii="Times New Roman" w:eastAsia="Times New Roman" w:hAnsi="Times New Roman" w:cs="Times New Roman"/>
          <w:sz w:val="24"/>
          <w:szCs w:val="24"/>
        </w:rPr>
      </w:pPr>
    </w:p>
    <w:p w:rsidR="002218AF" w:rsidRPr="002218AF" w:rsidRDefault="00594147" w:rsidP="002218AF">
      <w:pPr>
        <w:pStyle w:val="ListParagraph"/>
        <w:spacing w:after="0" w:line="240" w:lineRule="auto"/>
        <w:jc w:val="both"/>
        <w:rPr>
          <w:rFonts w:ascii="Times New Roman" w:eastAsia="Times New Roman" w:hAnsi="Times New Roman" w:cs="Times New Roman"/>
          <w:b/>
          <w:color w:val="7030A0"/>
          <w:sz w:val="24"/>
          <w:szCs w:val="24"/>
        </w:rPr>
      </w:pPr>
      <w:r>
        <w:rPr>
          <w:rFonts w:ascii="Times New Roman" w:eastAsia="Times New Roman" w:hAnsi="Times New Roman" w:cs="Times New Roman"/>
          <w:b/>
          <w:color w:val="7030A0"/>
          <w:sz w:val="24"/>
          <w:szCs w:val="24"/>
        </w:rPr>
        <w:t>In my point of view</w:t>
      </w:r>
      <w:r w:rsidR="00F72687">
        <w:rPr>
          <w:rFonts w:ascii="Times New Roman" w:eastAsia="Times New Roman" w:hAnsi="Times New Roman" w:cs="Times New Roman"/>
          <w:b/>
          <w:color w:val="7030A0"/>
          <w:sz w:val="24"/>
          <w:szCs w:val="24"/>
        </w:rPr>
        <w:t xml:space="preserve"> and also the 2</w:t>
      </w:r>
      <w:r w:rsidR="00F72687" w:rsidRPr="00F72687">
        <w:rPr>
          <w:rFonts w:ascii="Times New Roman" w:eastAsia="Times New Roman" w:hAnsi="Times New Roman" w:cs="Times New Roman"/>
          <w:b/>
          <w:color w:val="7030A0"/>
          <w:sz w:val="24"/>
          <w:szCs w:val="24"/>
          <w:vertAlign w:val="superscript"/>
        </w:rPr>
        <w:t>nd</w:t>
      </w:r>
      <w:r w:rsidR="00F72687">
        <w:rPr>
          <w:rFonts w:ascii="Times New Roman" w:eastAsia="Times New Roman" w:hAnsi="Times New Roman" w:cs="Times New Roman"/>
          <w:b/>
          <w:color w:val="7030A0"/>
          <w:sz w:val="24"/>
          <w:szCs w:val="24"/>
        </w:rPr>
        <w:t xml:space="preserve"> friend’s suggestion conflict is good for generating good results, because every team member will be in search </w:t>
      </w:r>
      <w:r w:rsidR="008D60FC">
        <w:rPr>
          <w:rFonts w:ascii="Times New Roman" w:eastAsia="Times New Roman" w:hAnsi="Times New Roman" w:cs="Times New Roman"/>
          <w:b/>
          <w:color w:val="7030A0"/>
          <w:sz w:val="24"/>
          <w:szCs w:val="24"/>
        </w:rPr>
        <w:t>of better way t</w:t>
      </w:r>
      <w:r w:rsidR="00F72687">
        <w:rPr>
          <w:rFonts w:ascii="Times New Roman" w:eastAsia="Times New Roman" w:hAnsi="Times New Roman" w:cs="Times New Roman"/>
          <w:b/>
          <w:color w:val="7030A0"/>
          <w:sz w:val="24"/>
          <w:szCs w:val="24"/>
        </w:rPr>
        <w:t>o do work, that will take time but goes to the right way and have positive potential to determine the group performance.</w:t>
      </w:r>
      <w:r w:rsidR="008D60FC">
        <w:rPr>
          <w:rFonts w:ascii="Times New Roman" w:eastAsia="Times New Roman" w:hAnsi="Times New Roman" w:cs="Times New Roman"/>
          <w:b/>
          <w:color w:val="7030A0"/>
          <w:sz w:val="24"/>
          <w:szCs w:val="24"/>
        </w:rPr>
        <w:t xml:space="preserve"> The same thing that’s the human relations view</w:t>
      </w:r>
      <w:r w:rsidR="002A4EDE">
        <w:rPr>
          <w:rFonts w:ascii="Times New Roman" w:eastAsia="Times New Roman" w:hAnsi="Times New Roman" w:cs="Times New Roman"/>
          <w:b/>
          <w:color w:val="7030A0"/>
          <w:sz w:val="24"/>
          <w:szCs w:val="24"/>
        </w:rPr>
        <w:t xml:space="preserve"> </w:t>
      </w:r>
      <w:r w:rsidR="004F62F1">
        <w:rPr>
          <w:rFonts w:ascii="Times New Roman" w:eastAsia="Times New Roman" w:hAnsi="Times New Roman" w:cs="Times New Roman"/>
          <w:b/>
          <w:color w:val="7030A0"/>
          <w:sz w:val="24"/>
          <w:szCs w:val="24"/>
        </w:rPr>
        <w:t>argues</w:t>
      </w:r>
      <w:r w:rsidR="008D60FC">
        <w:rPr>
          <w:rFonts w:ascii="Times New Roman" w:eastAsia="Times New Roman" w:hAnsi="Times New Roman" w:cs="Times New Roman"/>
          <w:b/>
          <w:color w:val="7030A0"/>
          <w:sz w:val="24"/>
          <w:szCs w:val="24"/>
        </w:rPr>
        <w:t>.</w:t>
      </w:r>
      <w:r w:rsidR="002218AF">
        <w:rPr>
          <w:rFonts w:ascii="Times New Roman" w:eastAsia="Times New Roman" w:hAnsi="Times New Roman" w:cs="Times New Roman"/>
          <w:b/>
          <w:color w:val="7030A0"/>
          <w:sz w:val="24"/>
          <w:szCs w:val="24"/>
        </w:rPr>
        <w:t xml:space="preserve"> Another reason is that it’s a TV channel where creativity means a lot and conflicts are good for generating innovative ideas.</w:t>
      </w:r>
    </w:p>
    <w:p w:rsidR="0018510B" w:rsidRDefault="0018510B" w:rsidP="0018510B">
      <w:pPr>
        <w:jc w:val="center"/>
        <w:rPr>
          <w:rFonts w:ascii="Times New Roman" w:hAnsi="Times New Roman" w:cs="Times New Roman"/>
          <w:b/>
          <w:color w:val="EAF1DD" w:themeColor="accent3" w:themeTint="33"/>
          <w:sz w:val="40"/>
          <w:szCs w:val="40"/>
          <w:highlight w:val="darkCyan"/>
          <w:u w:val="single"/>
        </w:rPr>
      </w:pPr>
    </w:p>
    <w:p w:rsidR="0018510B" w:rsidRPr="0018510B" w:rsidRDefault="0018510B" w:rsidP="0018510B">
      <w:pPr>
        <w:jc w:val="center"/>
        <w:rPr>
          <w:rFonts w:ascii="Times New Roman" w:hAnsi="Times New Roman" w:cs="Times New Roman"/>
          <w:b/>
          <w:bCs/>
          <w:color w:val="EAF1DD" w:themeColor="accent3" w:themeTint="33"/>
          <w:sz w:val="40"/>
          <w:szCs w:val="40"/>
          <w:u w:val="single"/>
        </w:rPr>
      </w:pPr>
      <w:r w:rsidRPr="0018510B">
        <w:rPr>
          <w:rFonts w:ascii="Times New Roman" w:hAnsi="Times New Roman" w:cs="Times New Roman"/>
          <w:b/>
          <w:color w:val="EAF1DD" w:themeColor="accent3" w:themeTint="33"/>
          <w:sz w:val="40"/>
          <w:szCs w:val="40"/>
          <w:highlight w:val="darkCyan"/>
          <w:u w:val="single"/>
        </w:rPr>
        <w:lastRenderedPageBreak/>
        <w:t>References</w:t>
      </w:r>
    </w:p>
    <w:p w:rsidR="00490955" w:rsidRPr="008D21D9" w:rsidRDefault="00490955" w:rsidP="00490955">
      <w:pPr>
        <w:autoSpaceDE w:val="0"/>
        <w:autoSpaceDN w:val="0"/>
        <w:adjustRightInd w:val="0"/>
        <w:spacing w:after="0" w:line="240" w:lineRule="auto"/>
        <w:rPr>
          <w:rFonts w:ascii="Times New Roman" w:hAnsi="Times New Roman" w:cs="Times New Roman"/>
          <w:b/>
          <w:bCs/>
          <w:color w:val="7030A0"/>
        </w:rPr>
      </w:pPr>
      <w:r w:rsidRPr="008D21D9">
        <w:rPr>
          <w:rFonts w:ascii="Arial" w:hAnsi="Arial" w:cs="Arial"/>
          <w:color w:val="7030A0"/>
        </w:rPr>
        <w:t>􀂃</w:t>
      </w:r>
      <w:r w:rsidRPr="008D21D9">
        <w:rPr>
          <w:rFonts w:ascii="Wingdings-Regular" w:hAnsi="Wingdings-Regular" w:cs="Wingdings-Regular"/>
          <w:color w:val="7030A0"/>
        </w:rPr>
        <w:t xml:space="preserve"> </w:t>
      </w:r>
      <w:r w:rsidRPr="008D21D9">
        <w:rPr>
          <w:rFonts w:ascii="Times New Roman" w:hAnsi="Times New Roman" w:cs="Times New Roman"/>
          <w:b/>
          <w:bCs/>
          <w:color w:val="7030A0"/>
        </w:rPr>
        <w:t>Task conflict</w:t>
      </w:r>
    </w:p>
    <w:p w:rsidR="00490955" w:rsidRPr="008D21D9" w:rsidRDefault="00490955" w:rsidP="00490955">
      <w:pPr>
        <w:autoSpaceDE w:val="0"/>
        <w:autoSpaceDN w:val="0"/>
        <w:adjustRightInd w:val="0"/>
        <w:spacing w:after="0" w:line="240" w:lineRule="auto"/>
        <w:rPr>
          <w:rFonts w:ascii="Times New Roman" w:hAnsi="Times New Roman" w:cs="Times New Roman"/>
          <w:color w:val="7030A0"/>
        </w:rPr>
      </w:pPr>
      <w:r w:rsidRPr="008D21D9">
        <w:rPr>
          <w:rFonts w:ascii="Times New Roman" w:hAnsi="Times New Roman" w:cs="Times New Roman"/>
          <w:color w:val="7030A0"/>
        </w:rPr>
        <w:t>Conflict over content and goals of the work</w:t>
      </w:r>
    </w:p>
    <w:p w:rsidR="00490955" w:rsidRDefault="00490955" w:rsidP="00490955">
      <w:pPr>
        <w:autoSpaceDE w:val="0"/>
        <w:autoSpaceDN w:val="0"/>
        <w:adjustRightInd w:val="0"/>
        <w:spacing w:after="0" w:line="240" w:lineRule="auto"/>
        <w:rPr>
          <w:rFonts w:ascii="Times New Roman" w:hAnsi="Times New Roman" w:cs="Times New Roman"/>
          <w:b/>
          <w:bCs/>
        </w:rPr>
      </w:pPr>
      <w:r>
        <w:rPr>
          <w:rFonts w:ascii="Arial" w:hAnsi="Arial" w:cs="Arial"/>
        </w:rPr>
        <w:t>􀂃</w:t>
      </w:r>
      <w:r>
        <w:rPr>
          <w:rFonts w:ascii="Wingdings-Regular" w:hAnsi="Wingdings-Regular" w:cs="Wingdings-Regular"/>
        </w:rPr>
        <w:t xml:space="preserve"> </w:t>
      </w:r>
      <w:r>
        <w:rPr>
          <w:rFonts w:ascii="Times New Roman" w:hAnsi="Times New Roman" w:cs="Times New Roman"/>
          <w:b/>
          <w:bCs/>
        </w:rPr>
        <w:t>Relationship conflict</w:t>
      </w:r>
    </w:p>
    <w:p w:rsidR="00490955" w:rsidRDefault="00490955" w:rsidP="00490955">
      <w:pPr>
        <w:autoSpaceDE w:val="0"/>
        <w:autoSpaceDN w:val="0"/>
        <w:adjustRightInd w:val="0"/>
        <w:spacing w:after="0" w:line="240" w:lineRule="auto"/>
        <w:rPr>
          <w:rFonts w:ascii="Times New Roman" w:hAnsi="Times New Roman" w:cs="Times New Roman"/>
        </w:rPr>
      </w:pPr>
      <w:r>
        <w:rPr>
          <w:rFonts w:ascii="Times New Roman" w:hAnsi="Times New Roman" w:cs="Times New Roman"/>
        </w:rPr>
        <w:t>Conflict based on interpersonal relationships</w:t>
      </w:r>
    </w:p>
    <w:p w:rsidR="00490955" w:rsidRPr="008D21D9" w:rsidRDefault="00490955" w:rsidP="00490955">
      <w:pPr>
        <w:autoSpaceDE w:val="0"/>
        <w:autoSpaceDN w:val="0"/>
        <w:adjustRightInd w:val="0"/>
        <w:spacing w:after="0" w:line="240" w:lineRule="auto"/>
        <w:rPr>
          <w:rFonts w:ascii="Times New Roman" w:hAnsi="Times New Roman" w:cs="Times New Roman"/>
          <w:b/>
          <w:bCs/>
        </w:rPr>
      </w:pPr>
      <w:r w:rsidRPr="008D21D9">
        <w:rPr>
          <w:rFonts w:ascii="Arial" w:hAnsi="Arial" w:cs="Arial"/>
        </w:rPr>
        <w:t>􀂃</w:t>
      </w:r>
      <w:r w:rsidRPr="008D21D9">
        <w:rPr>
          <w:rFonts w:ascii="Wingdings-Regular" w:hAnsi="Wingdings-Regular" w:cs="Wingdings-Regular"/>
        </w:rPr>
        <w:t xml:space="preserve"> </w:t>
      </w:r>
      <w:r w:rsidRPr="008D21D9">
        <w:rPr>
          <w:rFonts w:ascii="Times New Roman" w:hAnsi="Times New Roman" w:cs="Times New Roman"/>
          <w:b/>
          <w:bCs/>
        </w:rPr>
        <w:t>Process conflict</w:t>
      </w:r>
    </w:p>
    <w:p w:rsidR="00490955" w:rsidRPr="008D21D9" w:rsidRDefault="00490955" w:rsidP="00490955">
      <w:pPr>
        <w:rPr>
          <w:rFonts w:ascii="Times New Roman" w:hAnsi="Times New Roman" w:cs="Times New Roman"/>
        </w:rPr>
      </w:pPr>
      <w:r w:rsidRPr="008D21D9">
        <w:rPr>
          <w:rFonts w:ascii="Times New Roman" w:hAnsi="Times New Roman" w:cs="Times New Roman"/>
        </w:rPr>
        <w:t>Conflict over how work gets done</w:t>
      </w:r>
    </w:p>
    <w:p w:rsidR="00E91082" w:rsidRPr="00BE4855" w:rsidRDefault="00E91082" w:rsidP="00E91082">
      <w:pPr>
        <w:autoSpaceDE w:val="0"/>
        <w:autoSpaceDN w:val="0"/>
        <w:adjustRightInd w:val="0"/>
        <w:spacing w:after="0" w:line="240" w:lineRule="auto"/>
        <w:jc w:val="right"/>
        <w:rPr>
          <w:rFonts w:ascii="Times New Roman" w:hAnsi="Times New Roman" w:cs="Times New Roman"/>
          <w:b/>
          <w:i/>
          <w:u w:val="single"/>
        </w:rPr>
      </w:pPr>
      <w:r w:rsidRPr="00BE4855">
        <w:rPr>
          <w:rFonts w:ascii="Times New Roman" w:hAnsi="Times New Roman" w:cs="Times New Roman"/>
          <w:b/>
          <w:i/>
          <w:u w:val="single"/>
        </w:rPr>
        <w:t>Handouts Page 12</w:t>
      </w:r>
      <w:r>
        <w:rPr>
          <w:rFonts w:ascii="Times New Roman" w:hAnsi="Times New Roman" w:cs="Times New Roman"/>
          <w:b/>
          <w:i/>
          <w:u w:val="single"/>
        </w:rPr>
        <w:t>4</w:t>
      </w:r>
    </w:p>
    <w:p w:rsidR="00E91082" w:rsidRDefault="00E91082" w:rsidP="00490955">
      <w:pPr>
        <w:rPr>
          <w:rFonts w:ascii="Times New Roman" w:hAnsi="Times New Roman" w:cs="Times New Roman"/>
        </w:rPr>
      </w:pPr>
    </w:p>
    <w:p w:rsidR="00BE4855" w:rsidRDefault="00BE4855" w:rsidP="00BE4855">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Transitions in Conflict Thought</w:t>
      </w:r>
    </w:p>
    <w:p w:rsidR="00BE4855" w:rsidRDefault="00BE4855" w:rsidP="00BE4855">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1) The </w:t>
      </w:r>
      <w:r w:rsidRPr="0018510B">
        <w:rPr>
          <w:rFonts w:ascii="Times New Roman" w:hAnsi="Times New Roman" w:cs="Times New Roman"/>
          <w:u w:val="single"/>
        </w:rPr>
        <w:t>traditional view</w:t>
      </w:r>
      <w:r>
        <w:rPr>
          <w:rFonts w:ascii="Times New Roman" w:hAnsi="Times New Roman" w:cs="Times New Roman"/>
        </w:rPr>
        <w:t xml:space="preserve"> of conflict argues that it must be avoided—it indicates a malfunctioning with the group.</w:t>
      </w:r>
    </w:p>
    <w:p w:rsidR="00BE4855" w:rsidRPr="00E461E5" w:rsidRDefault="00BE4855" w:rsidP="00BE4855">
      <w:pPr>
        <w:autoSpaceDE w:val="0"/>
        <w:autoSpaceDN w:val="0"/>
        <w:adjustRightInd w:val="0"/>
        <w:spacing w:after="0" w:line="240" w:lineRule="auto"/>
        <w:rPr>
          <w:rFonts w:ascii="Times New Roman" w:hAnsi="Times New Roman" w:cs="Times New Roman"/>
          <w:color w:val="7030A0"/>
        </w:rPr>
      </w:pPr>
      <w:r w:rsidRPr="00E461E5">
        <w:rPr>
          <w:rFonts w:ascii="Times New Roman" w:hAnsi="Times New Roman" w:cs="Times New Roman"/>
          <w:color w:val="7030A0"/>
        </w:rPr>
        <w:t xml:space="preserve">2) The </w:t>
      </w:r>
      <w:r w:rsidRPr="00E461E5">
        <w:rPr>
          <w:rFonts w:ascii="Times New Roman" w:hAnsi="Times New Roman" w:cs="Times New Roman"/>
          <w:color w:val="7030A0"/>
          <w:u w:val="single"/>
        </w:rPr>
        <w:t>human relations view</w:t>
      </w:r>
      <w:r w:rsidRPr="00E461E5">
        <w:rPr>
          <w:rFonts w:ascii="Times New Roman" w:hAnsi="Times New Roman" w:cs="Times New Roman"/>
          <w:color w:val="7030A0"/>
        </w:rPr>
        <w:t xml:space="preserve"> argues that conflict is a natural and inevitable outcome in any group and</w:t>
      </w:r>
      <w:r w:rsidR="0063234A" w:rsidRPr="00E461E5">
        <w:rPr>
          <w:rFonts w:ascii="Times New Roman" w:hAnsi="Times New Roman" w:cs="Times New Roman"/>
          <w:color w:val="7030A0"/>
        </w:rPr>
        <w:t xml:space="preserve"> </w:t>
      </w:r>
      <w:r w:rsidRPr="00E461E5">
        <w:rPr>
          <w:rFonts w:ascii="Times New Roman" w:hAnsi="Times New Roman" w:cs="Times New Roman"/>
          <w:color w:val="7030A0"/>
        </w:rPr>
        <w:t>that it need not be evil, but has the potential to be a positive force in determining group performance.</w:t>
      </w:r>
    </w:p>
    <w:p w:rsidR="00BE4855" w:rsidRDefault="00BE4855" w:rsidP="00BE4855">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3) The </w:t>
      </w:r>
      <w:r w:rsidRPr="0018510B">
        <w:rPr>
          <w:rFonts w:ascii="Times New Roman" w:hAnsi="Times New Roman" w:cs="Times New Roman"/>
          <w:u w:val="single"/>
        </w:rPr>
        <w:t>inter-actionist approach</w:t>
      </w:r>
      <w:r>
        <w:rPr>
          <w:rFonts w:ascii="Times New Roman" w:hAnsi="Times New Roman" w:cs="Times New Roman"/>
        </w:rPr>
        <w:t xml:space="preserve"> proposes that conflict can be a positive force in a group but explicitly argues that some conflict is absolutely necessary for a group to perform effectively.</w:t>
      </w:r>
    </w:p>
    <w:p w:rsidR="00BE4855" w:rsidRDefault="00BE4855" w:rsidP="00BE4855">
      <w:pPr>
        <w:autoSpaceDE w:val="0"/>
        <w:autoSpaceDN w:val="0"/>
        <w:adjustRightInd w:val="0"/>
        <w:spacing w:after="0" w:line="240" w:lineRule="auto"/>
        <w:jc w:val="right"/>
        <w:rPr>
          <w:rFonts w:ascii="Times New Roman" w:hAnsi="Times New Roman" w:cs="Times New Roman"/>
          <w:b/>
          <w:i/>
          <w:u w:val="single"/>
        </w:rPr>
      </w:pPr>
      <w:r w:rsidRPr="00BE4855">
        <w:rPr>
          <w:rFonts w:ascii="Times New Roman" w:hAnsi="Times New Roman" w:cs="Times New Roman"/>
          <w:b/>
          <w:i/>
          <w:u w:val="single"/>
        </w:rPr>
        <w:t>Handouts Page 127</w:t>
      </w:r>
    </w:p>
    <w:p w:rsidR="003B32F5" w:rsidRDefault="003B32F5" w:rsidP="00BE4855">
      <w:pPr>
        <w:autoSpaceDE w:val="0"/>
        <w:autoSpaceDN w:val="0"/>
        <w:adjustRightInd w:val="0"/>
        <w:spacing w:after="0" w:line="240" w:lineRule="auto"/>
        <w:jc w:val="right"/>
        <w:rPr>
          <w:rFonts w:ascii="Times New Roman" w:hAnsi="Times New Roman" w:cs="Times New Roman"/>
          <w:b/>
          <w:i/>
          <w:u w:val="single"/>
        </w:rPr>
      </w:pPr>
    </w:p>
    <w:p w:rsidR="003B32F5" w:rsidRPr="00DE7C35" w:rsidRDefault="003B32F5" w:rsidP="003B32F5">
      <w:pPr>
        <w:autoSpaceDE w:val="0"/>
        <w:autoSpaceDN w:val="0"/>
        <w:adjustRightInd w:val="0"/>
        <w:spacing w:after="0" w:line="240" w:lineRule="auto"/>
        <w:rPr>
          <w:rFonts w:ascii="Times New Roman" w:hAnsi="Times New Roman" w:cs="Times New Roman"/>
          <w:b/>
          <w:sz w:val="24"/>
          <w:szCs w:val="24"/>
        </w:rPr>
      </w:pPr>
    </w:p>
    <w:p w:rsidR="003B32F5" w:rsidRPr="00DE7C35" w:rsidRDefault="003B32F5" w:rsidP="003B32F5">
      <w:pPr>
        <w:pStyle w:val="ListParagraph"/>
        <w:numPr>
          <w:ilvl w:val="0"/>
          <w:numId w:val="2"/>
        </w:numPr>
        <w:spacing w:after="0" w:line="240" w:lineRule="auto"/>
        <w:jc w:val="both"/>
        <w:rPr>
          <w:rFonts w:ascii="Times New Roman" w:eastAsia="Times New Roman" w:hAnsi="Times New Roman" w:cs="Times New Roman"/>
          <w:b/>
          <w:sz w:val="24"/>
          <w:szCs w:val="24"/>
        </w:rPr>
      </w:pPr>
      <w:r w:rsidRPr="00DE7C35">
        <w:rPr>
          <w:rFonts w:ascii="Times New Roman" w:eastAsia="Times New Roman" w:hAnsi="Times New Roman" w:cs="Times New Roman"/>
          <w:b/>
          <w:sz w:val="24"/>
          <w:szCs w:val="24"/>
        </w:rPr>
        <w:t>Identify the type of conflict that occurs in Ahmed’s team while developing projects (only mention name of conflict type)?</w:t>
      </w:r>
    </w:p>
    <w:p w:rsidR="003B32F5" w:rsidRPr="00DE7C35" w:rsidRDefault="003B32F5" w:rsidP="003B32F5">
      <w:pPr>
        <w:pStyle w:val="ListParagraph"/>
        <w:spacing w:after="0" w:line="240" w:lineRule="auto"/>
        <w:jc w:val="both"/>
        <w:rPr>
          <w:rFonts w:ascii="Times New Roman" w:eastAsia="Times New Roman" w:hAnsi="Times New Roman" w:cs="Times New Roman"/>
          <w:b/>
          <w:sz w:val="24"/>
          <w:szCs w:val="24"/>
        </w:rPr>
      </w:pPr>
    </w:p>
    <w:p w:rsidR="003B32F5" w:rsidRPr="00DE7C35" w:rsidRDefault="008D21D9" w:rsidP="003B32F5">
      <w:pPr>
        <w:pStyle w:val="ListParagraph"/>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Task Conflict</w:t>
      </w:r>
    </w:p>
    <w:p w:rsidR="003B32F5" w:rsidRPr="00DE7C35" w:rsidRDefault="003B32F5" w:rsidP="003B32F5">
      <w:pPr>
        <w:pStyle w:val="ListParagraph"/>
        <w:spacing w:after="0" w:line="240" w:lineRule="auto"/>
        <w:jc w:val="both"/>
        <w:rPr>
          <w:rFonts w:ascii="Times New Roman" w:eastAsia="Times New Roman" w:hAnsi="Times New Roman" w:cs="Times New Roman"/>
          <w:b/>
          <w:sz w:val="24"/>
          <w:szCs w:val="24"/>
        </w:rPr>
      </w:pPr>
    </w:p>
    <w:p w:rsidR="003B32F5" w:rsidRPr="00DE7C35" w:rsidRDefault="003B32F5" w:rsidP="003B32F5">
      <w:pPr>
        <w:pStyle w:val="ListParagraph"/>
        <w:numPr>
          <w:ilvl w:val="0"/>
          <w:numId w:val="2"/>
        </w:numPr>
        <w:spacing w:after="0" w:line="240" w:lineRule="auto"/>
        <w:jc w:val="both"/>
        <w:rPr>
          <w:rFonts w:ascii="Times New Roman" w:eastAsia="Times New Roman" w:hAnsi="Times New Roman" w:cs="Times New Roman"/>
          <w:b/>
          <w:sz w:val="24"/>
          <w:szCs w:val="24"/>
        </w:rPr>
      </w:pPr>
      <w:r w:rsidRPr="00DE7C35">
        <w:rPr>
          <w:rFonts w:ascii="Times New Roman" w:eastAsia="Times New Roman" w:hAnsi="Times New Roman" w:cs="Times New Roman"/>
          <w:b/>
          <w:sz w:val="24"/>
          <w:szCs w:val="24"/>
        </w:rPr>
        <w:t>In the given scenario, Ahmed should prefer which conflict view (the traditional view, the human relations view or the inter-actionist view) and also provide solid reasons to follow the particular conflict view? (Word limit= Max. 150 words)</w:t>
      </w:r>
    </w:p>
    <w:p w:rsidR="003B32F5" w:rsidRPr="00DE7C35" w:rsidRDefault="003B32F5" w:rsidP="003B32F5">
      <w:pPr>
        <w:pStyle w:val="ListParagraph"/>
        <w:rPr>
          <w:rFonts w:ascii="Times New Roman" w:eastAsia="Times New Roman" w:hAnsi="Times New Roman" w:cs="Times New Roman"/>
          <w:sz w:val="24"/>
          <w:szCs w:val="24"/>
        </w:rPr>
      </w:pPr>
    </w:p>
    <w:p w:rsidR="00953F86" w:rsidRPr="00DE7C35" w:rsidRDefault="003B32F5" w:rsidP="003B32F5">
      <w:pPr>
        <w:pStyle w:val="ListParagraph"/>
        <w:spacing w:after="0" w:line="240" w:lineRule="auto"/>
        <w:jc w:val="both"/>
        <w:rPr>
          <w:rFonts w:ascii="Times New Roman" w:eastAsia="Times New Roman" w:hAnsi="Times New Roman" w:cs="Times New Roman"/>
          <w:sz w:val="24"/>
          <w:szCs w:val="24"/>
        </w:rPr>
      </w:pPr>
      <w:r w:rsidRPr="00DE7C35">
        <w:rPr>
          <w:rFonts w:ascii="Times New Roman" w:eastAsia="Times New Roman" w:hAnsi="Times New Roman" w:cs="Times New Roman"/>
          <w:sz w:val="24"/>
          <w:szCs w:val="24"/>
        </w:rPr>
        <w:t xml:space="preserve">In my </w:t>
      </w:r>
      <w:r w:rsidR="00953F86" w:rsidRPr="00DE7C35">
        <w:rPr>
          <w:rFonts w:ascii="Times New Roman" w:eastAsia="Times New Roman" w:hAnsi="Times New Roman" w:cs="Times New Roman"/>
          <w:sz w:val="24"/>
          <w:szCs w:val="24"/>
        </w:rPr>
        <w:t>opinion Ahmad should prefer the hum</w:t>
      </w:r>
      <w:r w:rsidR="006A19F6" w:rsidRPr="00DE7C35">
        <w:rPr>
          <w:rFonts w:ascii="Times New Roman" w:eastAsia="Times New Roman" w:hAnsi="Times New Roman" w:cs="Times New Roman"/>
          <w:sz w:val="24"/>
          <w:szCs w:val="24"/>
        </w:rPr>
        <w:t>an relations view of conflicts that’s also suggested by his 2</w:t>
      </w:r>
      <w:r w:rsidR="006A19F6" w:rsidRPr="00DE7C35">
        <w:rPr>
          <w:rFonts w:ascii="Times New Roman" w:eastAsia="Times New Roman" w:hAnsi="Times New Roman" w:cs="Times New Roman"/>
          <w:sz w:val="24"/>
          <w:szCs w:val="24"/>
          <w:vertAlign w:val="superscript"/>
        </w:rPr>
        <w:t>nd</w:t>
      </w:r>
      <w:r w:rsidR="006A19F6" w:rsidRPr="00DE7C35">
        <w:rPr>
          <w:rFonts w:ascii="Times New Roman" w:eastAsia="Times New Roman" w:hAnsi="Times New Roman" w:cs="Times New Roman"/>
          <w:sz w:val="24"/>
          <w:szCs w:val="24"/>
        </w:rPr>
        <w:t xml:space="preserve"> friend. </w:t>
      </w:r>
      <w:r w:rsidR="00953F86" w:rsidRPr="00DE7C35">
        <w:rPr>
          <w:rFonts w:ascii="Times New Roman" w:eastAsia="Times New Roman" w:hAnsi="Times New Roman" w:cs="Times New Roman"/>
          <w:sz w:val="24"/>
          <w:szCs w:val="24"/>
        </w:rPr>
        <w:t xml:space="preserve">Because, it will better for his team’s </w:t>
      </w:r>
      <w:r w:rsidR="0088673A" w:rsidRPr="00DE7C35">
        <w:rPr>
          <w:rFonts w:ascii="Times New Roman" w:eastAsia="Times New Roman" w:hAnsi="Times New Roman" w:cs="Times New Roman"/>
          <w:sz w:val="24"/>
          <w:szCs w:val="24"/>
        </w:rPr>
        <w:t xml:space="preserve">performance which can lead </w:t>
      </w:r>
      <w:r w:rsidR="00925308" w:rsidRPr="00DE7C35">
        <w:rPr>
          <w:rFonts w:ascii="Times New Roman" w:eastAsia="Times New Roman" w:hAnsi="Times New Roman" w:cs="Times New Roman"/>
          <w:sz w:val="24"/>
          <w:szCs w:val="24"/>
        </w:rPr>
        <w:t>his Team</w:t>
      </w:r>
      <w:r w:rsidR="0088673A" w:rsidRPr="00DE7C35">
        <w:rPr>
          <w:rFonts w:ascii="Times New Roman" w:eastAsia="Times New Roman" w:hAnsi="Times New Roman" w:cs="Times New Roman"/>
          <w:sz w:val="24"/>
          <w:szCs w:val="24"/>
        </w:rPr>
        <w:t xml:space="preserve"> to positive results as they also have gained</w:t>
      </w:r>
      <w:r w:rsidR="00C17049" w:rsidRPr="00DE7C35">
        <w:rPr>
          <w:rFonts w:ascii="Times New Roman" w:eastAsia="Times New Roman" w:hAnsi="Times New Roman" w:cs="Times New Roman"/>
          <w:sz w:val="24"/>
          <w:szCs w:val="24"/>
        </w:rPr>
        <w:t xml:space="preserve"> earlier</w:t>
      </w:r>
      <w:r w:rsidR="0088673A" w:rsidRPr="00DE7C35">
        <w:rPr>
          <w:rFonts w:ascii="Times New Roman" w:eastAsia="Times New Roman" w:hAnsi="Times New Roman" w:cs="Times New Roman"/>
          <w:sz w:val="24"/>
          <w:szCs w:val="24"/>
        </w:rPr>
        <w:t xml:space="preserve">. Conflicts are natural in every type of group, relation </w:t>
      </w:r>
      <w:r w:rsidR="00925308" w:rsidRPr="00DE7C35">
        <w:rPr>
          <w:rFonts w:ascii="Times New Roman" w:eastAsia="Times New Roman" w:hAnsi="Times New Roman" w:cs="Times New Roman"/>
          <w:sz w:val="24"/>
          <w:szCs w:val="24"/>
        </w:rPr>
        <w:t>and</w:t>
      </w:r>
      <w:r w:rsidR="0088673A" w:rsidRPr="00DE7C35">
        <w:rPr>
          <w:rFonts w:ascii="Times New Roman" w:eastAsia="Times New Roman" w:hAnsi="Times New Roman" w:cs="Times New Roman"/>
          <w:sz w:val="24"/>
          <w:szCs w:val="24"/>
        </w:rPr>
        <w:t xml:space="preserve"> environment. </w:t>
      </w:r>
      <w:r w:rsidR="00925308" w:rsidRPr="00DE7C35">
        <w:rPr>
          <w:rFonts w:ascii="Times New Roman" w:eastAsia="Times New Roman" w:hAnsi="Times New Roman" w:cs="Times New Roman"/>
          <w:sz w:val="24"/>
          <w:szCs w:val="24"/>
        </w:rPr>
        <w:t>In organization, t</w:t>
      </w:r>
      <w:r w:rsidR="0088673A" w:rsidRPr="00DE7C35">
        <w:rPr>
          <w:rFonts w:ascii="Times New Roman" w:eastAsia="Times New Roman" w:hAnsi="Times New Roman" w:cs="Times New Roman"/>
          <w:sz w:val="24"/>
          <w:szCs w:val="24"/>
        </w:rPr>
        <w:t>hey are positive in th</w:t>
      </w:r>
      <w:r w:rsidR="00925308" w:rsidRPr="00DE7C35">
        <w:rPr>
          <w:rFonts w:ascii="Times New Roman" w:eastAsia="Times New Roman" w:hAnsi="Times New Roman" w:cs="Times New Roman"/>
          <w:sz w:val="24"/>
          <w:szCs w:val="24"/>
        </w:rPr>
        <w:t>e</w:t>
      </w:r>
      <w:r w:rsidR="0088673A" w:rsidRPr="00DE7C35">
        <w:rPr>
          <w:rFonts w:ascii="Times New Roman" w:eastAsia="Times New Roman" w:hAnsi="Times New Roman" w:cs="Times New Roman"/>
          <w:sz w:val="24"/>
          <w:szCs w:val="24"/>
        </w:rPr>
        <w:t xml:space="preserve"> way that these can create new outcomes and ideas of doing better work</w:t>
      </w:r>
      <w:r w:rsidR="00C17049" w:rsidRPr="00DE7C35">
        <w:rPr>
          <w:rFonts w:ascii="Times New Roman" w:eastAsia="Times New Roman" w:hAnsi="Times New Roman" w:cs="Times New Roman"/>
          <w:sz w:val="24"/>
          <w:szCs w:val="24"/>
        </w:rPr>
        <w:t xml:space="preserve"> which is </w:t>
      </w:r>
      <w:r w:rsidR="00925308" w:rsidRPr="00DE7C35">
        <w:rPr>
          <w:rFonts w:ascii="Times New Roman" w:eastAsia="Times New Roman" w:hAnsi="Times New Roman" w:cs="Times New Roman"/>
          <w:sz w:val="24"/>
          <w:szCs w:val="24"/>
        </w:rPr>
        <w:t xml:space="preserve">also </w:t>
      </w:r>
      <w:r w:rsidR="00C17049" w:rsidRPr="00DE7C35">
        <w:rPr>
          <w:rFonts w:ascii="Times New Roman" w:eastAsia="Times New Roman" w:hAnsi="Times New Roman" w:cs="Times New Roman"/>
          <w:sz w:val="24"/>
          <w:szCs w:val="24"/>
        </w:rPr>
        <w:t xml:space="preserve">the basic need of any TV channel to gain the unique and modern ideas. So, I will suggest Ahmad to prefer the Human relations view. </w:t>
      </w:r>
    </w:p>
    <w:p w:rsidR="0088673A" w:rsidRPr="00925308" w:rsidRDefault="0088673A" w:rsidP="003B32F5">
      <w:pPr>
        <w:pStyle w:val="ListParagraph"/>
        <w:spacing w:after="0" w:line="240" w:lineRule="auto"/>
        <w:jc w:val="both"/>
        <w:rPr>
          <w:rFonts w:ascii="Times New Roman" w:eastAsia="Times New Roman" w:hAnsi="Times New Roman" w:cs="Times New Roman"/>
          <w:sz w:val="24"/>
          <w:szCs w:val="24"/>
        </w:rPr>
      </w:pPr>
    </w:p>
    <w:p w:rsidR="003B32F5" w:rsidRPr="003B32F5" w:rsidRDefault="003B32F5" w:rsidP="003B32F5">
      <w:pPr>
        <w:autoSpaceDE w:val="0"/>
        <w:autoSpaceDN w:val="0"/>
        <w:adjustRightInd w:val="0"/>
        <w:spacing w:after="0" w:line="240" w:lineRule="auto"/>
        <w:rPr>
          <w:rFonts w:ascii="Times New Roman" w:hAnsi="Times New Roman" w:cs="Times New Roman"/>
        </w:rPr>
      </w:pPr>
    </w:p>
    <w:sectPr w:rsidR="003B32F5" w:rsidRPr="003B32F5" w:rsidSect="005E2D94">
      <w:headerReference w:type="default" r:id="rId7"/>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5878" w:rsidRDefault="00FD5878" w:rsidP="00392724">
      <w:pPr>
        <w:spacing w:after="0" w:line="240" w:lineRule="auto"/>
      </w:pPr>
      <w:r>
        <w:separator/>
      </w:r>
    </w:p>
  </w:endnote>
  <w:endnote w:type="continuationSeparator" w:id="1">
    <w:p w:rsidR="00FD5878" w:rsidRDefault="00FD5878" w:rsidP="003927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Wingdings-Regular">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5878" w:rsidRDefault="00FD5878" w:rsidP="00392724">
      <w:pPr>
        <w:spacing w:after="0" w:line="240" w:lineRule="auto"/>
      </w:pPr>
      <w:r>
        <w:separator/>
      </w:r>
    </w:p>
  </w:footnote>
  <w:footnote w:type="continuationSeparator" w:id="1">
    <w:p w:rsidR="00FD5878" w:rsidRDefault="00FD5878" w:rsidP="0039272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724" w:rsidRPr="00392724" w:rsidRDefault="00392724" w:rsidP="00392724">
    <w:pPr>
      <w:pStyle w:val="Header"/>
      <w:jc w:val="center"/>
      <w:rPr>
        <w:rFonts w:ascii="Century Gothic" w:hAnsi="Century Gothic"/>
        <w:b/>
        <w:u w:val="single"/>
      </w:rPr>
    </w:pPr>
    <w:r w:rsidRPr="00392724">
      <w:rPr>
        <w:rFonts w:ascii="Century Gothic" w:hAnsi="Century Gothic"/>
        <w:b/>
        <w:sz w:val="32"/>
        <w:u w:val="single"/>
      </w:rPr>
      <w:t>MGT502 – Organizational Behavior – 3</w:t>
    </w:r>
    <w:r w:rsidRPr="00392724">
      <w:rPr>
        <w:rFonts w:ascii="Century Gothic" w:hAnsi="Century Gothic"/>
        <w:b/>
        <w:sz w:val="32"/>
        <w:u w:val="single"/>
        <w:vertAlign w:val="superscript"/>
      </w:rPr>
      <w:t>rd</w:t>
    </w:r>
    <w:r w:rsidRPr="00392724">
      <w:rPr>
        <w:rFonts w:ascii="Century Gothic" w:hAnsi="Century Gothic"/>
        <w:b/>
        <w:sz w:val="32"/>
        <w:u w:val="single"/>
      </w:rPr>
      <w:t xml:space="preserve"> GDB – Fall 2012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95F79"/>
    <w:multiLevelType w:val="hybridMultilevel"/>
    <w:tmpl w:val="572A6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274A84"/>
    <w:multiLevelType w:val="hybridMultilevel"/>
    <w:tmpl w:val="572A6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E2D94"/>
    <w:rsid w:val="0018510B"/>
    <w:rsid w:val="002218AF"/>
    <w:rsid w:val="002A4EDE"/>
    <w:rsid w:val="00392724"/>
    <w:rsid w:val="003B32F5"/>
    <w:rsid w:val="003E52D4"/>
    <w:rsid w:val="00490955"/>
    <w:rsid w:val="004F62F1"/>
    <w:rsid w:val="00594147"/>
    <w:rsid w:val="005E2D94"/>
    <w:rsid w:val="005E56E4"/>
    <w:rsid w:val="0063234A"/>
    <w:rsid w:val="006A19F6"/>
    <w:rsid w:val="006C6745"/>
    <w:rsid w:val="0088673A"/>
    <w:rsid w:val="008C7EA2"/>
    <w:rsid w:val="008D21D9"/>
    <w:rsid w:val="008D60FC"/>
    <w:rsid w:val="00925308"/>
    <w:rsid w:val="00953F86"/>
    <w:rsid w:val="00A45932"/>
    <w:rsid w:val="00AC041B"/>
    <w:rsid w:val="00B36220"/>
    <w:rsid w:val="00B86B02"/>
    <w:rsid w:val="00BE4855"/>
    <w:rsid w:val="00C17049"/>
    <w:rsid w:val="00C90844"/>
    <w:rsid w:val="00DE7C35"/>
    <w:rsid w:val="00E461E5"/>
    <w:rsid w:val="00E91082"/>
    <w:rsid w:val="00F72687"/>
    <w:rsid w:val="00FA3F0C"/>
    <w:rsid w:val="00FD4926"/>
    <w:rsid w:val="00FD58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E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844"/>
    <w:pPr>
      <w:ind w:left="720"/>
      <w:contextualSpacing/>
    </w:pPr>
  </w:style>
  <w:style w:type="paragraph" w:styleId="Header">
    <w:name w:val="header"/>
    <w:basedOn w:val="Normal"/>
    <w:link w:val="HeaderChar"/>
    <w:uiPriority w:val="99"/>
    <w:semiHidden/>
    <w:unhideWhenUsed/>
    <w:rsid w:val="0039272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2724"/>
  </w:style>
  <w:style w:type="paragraph" w:styleId="Footer">
    <w:name w:val="footer"/>
    <w:basedOn w:val="Normal"/>
    <w:link w:val="FooterChar"/>
    <w:uiPriority w:val="99"/>
    <w:semiHidden/>
    <w:unhideWhenUsed/>
    <w:rsid w:val="0039272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92724"/>
  </w:style>
</w:styles>
</file>

<file path=word/webSettings.xml><?xml version="1.0" encoding="utf-8"?>
<w:webSettings xmlns:r="http://schemas.openxmlformats.org/officeDocument/2006/relationships" xmlns:w="http://schemas.openxmlformats.org/wordprocessingml/2006/main">
  <w:divs>
    <w:div w:id="207284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2</Pages>
  <Words>619</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c:creator>
  <cp:keywords/>
  <dc:description/>
  <cp:lastModifiedBy>sa</cp:lastModifiedBy>
  <cp:revision>31</cp:revision>
  <dcterms:created xsi:type="dcterms:W3CDTF">2013-01-08T12:51:00Z</dcterms:created>
  <dcterms:modified xsi:type="dcterms:W3CDTF">2013-01-08T14:45:00Z</dcterms:modified>
</cp:coreProperties>
</file>